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FB" w:rsidRPr="00752F99" w:rsidRDefault="00971484" w:rsidP="009D060E">
      <w:pPr>
        <w:spacing w:after="0"/>
        <w:jc w:val="right"/>
        <w:rPr>
          <w:rFonts w:cs="Arial"/>
          <w:sz w:val="20"/>
        </w:rPr>
      </w:pPr>
      <w:r w:rsidRPr="00752F99">
        <w:rPr>
          <w:rFonts w:cs="MgOpenCosmetica-Bold"/>
          <w:b/>
          <w:bCs/>
          <w:noProof/>
          <w:color w:val="0000FF" w:themeColor="hyperlink"/>
          <w:u w:val="single"/>
        </w:rPr>
        <w:drawing>
          <wp:anchor distT="0" distB="0" distL="114300" distR="114300" simplePos="0" relativeHeight="251659264" behindDoc="0" locked="0" layoutInCell="1" allowOverlap="1" wp14:anchorId="5DE0B3A8" wp14:editId="105924F4">
            <wp:simplePos x="0" y="0"/>
            <wp:positionH relativeFrom="column">
              <wp:posOffset>1790700</wp:posOffset>
            </wp:positionH>
            <wp:positionV relativeFrom="paragraph">
              <wp:posOffset>350520</wp:posOffset>
            </wp:positionV>
            <wp:extent cx="2751455" cy="1466215"/>
            <wp:effectExtent l="0" t="0" r="0" b="635"/>
            <wp:wrapTopAndBottom/>
            <wp:docPr id="1" name="Εικόνα 1" descr="C:\Μουσικό Σχολείο Χίου\mousiko.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Μουσικό Σχολείο Χίου\mousiko.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4BD" w:rsidRPr="00752F99" w:rsidRDefault="007364BD" w:rsidP="009D060E">
      <w:pPr>
        <w:spacing w:after="0"/>
        <w:jc w:val="right"/>
        <w:rPr>
          <w:rFonts w:cs="Arial"/>
          <w:sz w:val="20"/>
        </w:rPr>
      </w:pPr>
    </w:p>
    <w:p w:rsidR="00E95914" w:rsidRDefault="00E95914" w:rsidP="007C048B">
      <w:pPr>
        <w:spacing w:after="0" w:line="240" w:lineRule="auto"/>
        <w:jc w:val="both"/>
        <w:rPr>
          <w:rFonts w:cs="Arial"/>
          <w:sz w:val="20"/>
        </w:rPr>
      </w:pPr>
    </w:p>
    <w:p w:rsidR="00DA0E37" w:rsidRDefault="00DA0E37" w:rsidP="00E959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:rsidR="00434645" w:rsidRPr="00971484" w:rsidRDefault="00434645" w:rsidP="00E95914">
      <w:pPr>
        <w:spacing w:after="0"/>
        <w:jc w:val="center"/>
        <w:rPr>
          <w:szCs w:val="24"/>
        </w:rPr>
      </w:pPr>
      <w:r w:rsidRPr="00971484">
        <w:rPr>
          <w:rFonts w:eastAsia="Microsoft JhengHei" w:cs="Arial"/>
          <w:bCs/>
          <w:i/>
          <w:sz w:val="40"/>
        </w:rPr>
        <w:t>Χριστουγεννιάτικη Συναυλία</w:t>
      </w:r>
      <w:r w:rsidRPr="00971484">
        <w:rPr>
          <w:szCs w:val="24"/>
        </w:rPr>
        <w:t xml:space="preserve"> </w:t>
      </w:r>
    </w:p>
    <w:p w:rsidR="00E95914" w:rsidRPr="00971484" w:rsidRDefault="00DA0E37" w:rsidP="00E95914">
      <w:pPr>
        <w:spacing w:after="0"/>
        <w:jc w:val="center"/>
        <w:rPr>
          <w:rFonts w:eastAsia="Microsoft JhengHei" w:cs="Arial"/>
          <w:bCs/>
          <w:i/>
          <w:sz w:val="40"/>
        </w:rPr>
      </w:pPr>
      <w:r w:rsidRPr="00971484">
        <w:rPr>
          <w:rFonts w:eastAsia="Microsoft JhengHei" w:cs="Arial"/>
          <w:bCs/>
          <w:i/>
          <w:sz w:val="40"/>
        </w:rPr>
        <w:t xml:space="preserve"> </w:t>
      </w:r>
      <w:r w:rsidR="00D02A1D">
        <w:rPr>
          <w:rFonts w:eastAsia="Microsoft JhengHei" w:cs="Arial"/>
          <w:bCs/>
          <w:i/>
          <w:sz w:val="40"/>
        </w:rPr>
        <w:t>μ</w:t>
      </w:r>
      <w:r w:rsidRPr="00971484">
        <w:rPr>
          <w:rFonts w:eastAsia="Microsoft JhengHei" w:cs="Arial"/>
          <w:bCs/>
          <w:i/>
          <w:sz w:val="40"/>
        </w:rPr>
        <w:t>ε τα σύνολα</w:t>
      </w:r>
      <w:r w:rsidR="005D1CAC" w:rsidRPr="00971484">
        <w:rPr>
          <w:rFonts w:eastAsia="Microsoft JhengHei" w:cs="Arial"/>
          <w:bCs/>
          <w:i/>
          <w:sz w:val="40"/>
        </w:rPr>
        <w:t xml:space="preserve"> </w:t>
      </w:r>
      <w:r w:rsidRPr="00971484">
        <w:rPr>
          <w:rFonts w:eastAsia="Microsoft JhengHei" w:cs="Arial"/>
          <w:bCs/>
          <w:i/>
          <w:sz w:val="40"/>
        </w:rPr>
        <w:t xml:space="preserve">κιθάρας &amp;  </w:t>
      </w:r>
      <w:r w:rsidR="005D1CAC" w:rsidRPr="00971484">
        <w:rPr>
          <w:rFonts w:eastAsia="Microsoft JhengHei" w:cs="Arial"/>
          <w:bCs/>
          <w:i/>
          <w:sz w:val="40"/>
        </w:rPr>
        <w:t xml:space="preserve">χορωδίας </w:t>
      </w:r>
    </w:p>
    <w:p w:rsidR="00E95914" w:rsidRDefault="00D02A1D" w:rsidP="00E95914">
      <w:pPr>
        <w:spacing w:after="0"/>
        <w:jc w:val="center"/>
        <w:rPr>
          <w:rFonts w:eastAsia="Microsoft JhengHei" w:cs="Arial"/>
          <w:bCs/>
          <w:i/>
          <w:sz w:val="40"/>
        </w:rPr>
      </w:pPr>
      <w:r>
        <w:rPr>
          <w:rFonts w:eastAsia="Microsoft JhengHei" w:cs="Arial"/>
          <w:bCs/>
          <w:i/>
          <w:sz w:val="40"/>
        </w:rPr>
        <w:t>τ</w:t>
      </w:r>
      <w:r w:rsidR="00DA0E37" w:rsidRPr="00971484">
        <w:rPr>
          <w:rFonts w:eastAsia="Microsoft JhengHei" w:cs="Arial"/>
          <w:bCs/>
          <w:i/>
          <w:sz w:val="40"/>
        </w:rPr>
        <w:t xml:space="preserve">ου </w:t>
      </w:r>
      <w:r w:rsidR="00E95914" w:rsidRPr="00971484">
        <w:rPr>
          <w:rFonts w:eastAsia="Microsoft JhengHei" w:cs="Arial"/>
          <w:bCs/>
          <w:i/>
          <w:sz w:val="40"/>
        </w:rPr>
        <w:t>Μουσικού Σχολείου Χίου</w:t>
      </w:r>
    </w:p>
    <w:p w:rsidR="00971484" w:rsidRDefault="00971484" w:rsidP="00E95914">
      <w:pPr>
        <w:spacing w:after="0"/>
        <w:jc w:val="center"/>
        <w:rPr>
          <w:rFonts w:eastAsia="Microsoft JhengHei" w:cs="Arial"/>
          <w:bCs/>
          <w:i/>
          <w:sz w:val="40"/>
        </w:rPr>
      </w:pPr>
    </w:p>
    <w:p w:rsidR="00971484" w:rsidRPr="00971484" w:rsidRDefault="00971484" w:rsidP="00E95914">
      <w:pPr>
        <w:spacing w:after="0"/>
        <w:jc w:val="center"/>
        <w:rPr>
          <w:rFonts w:eastAsia="Microsoft JhengHei" w:cs="Arial"/>
          <w:bCs/>
          <w:i/>
          <w:sz w:val="40"/>
        </w:rPr>
      </w:pPr>
    </w:p>
    <w:p w:rsidR="00E95914" w:rsidRPr="00752F99" w:rsidRDefault="00DA0E37" w:rsidP="00E95914">
      <w:pPr>
        <w:jc w:val="center"/>
        <w:rPr>
          <w:rFonts w:eastAsia="Microsoft JhengHei" w:cs="Arial"/>
          <w:bCs/>
          <w:sz w:val="36"/>
        </w:rPr>
      </w:pPr>
      <w:r>
        <w:rPr>
          <w:rFonts w:eastAsia="Microsoft JhengHei" w:cs="Arial"/>
          <w:bCs/>
          <w:noProof/>
          <w:sz w:val="36"/>
        </w:rPr>
        <w:drawing>
          <wp:inline distT="0" distB="0" distL="0" distR="0" wp14:anchorId="46EB4DDA" wp14:editId="4C167A4A">
            <wp:extent cx="2800350" cy="2988609"/>
            <wp:effectExtent l="0" t="0" r="0" b="254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ΑΝΑΓΙΑ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433" cy="298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484" w:rsidRDefault="00971484" w:rsidP="00E95914">
      <w:pPr>
        <w:spacing w:after="0"/>
        <w:jc w:val="center"/>
        <w:rPr>
          <w:rFonts w:eastAsia="Microsoft JhengHei" w:cs="Arial"/>
          <w:bCs/>
          <w:sz w:val="36"/>
        </w:rPr>
      </w:pPr>
    </w:p>
    <w:p w:rsidR="00E95914" w:rsidRPr="00752F99" w:rsidRDefault="005D1CAC" w:rsidP="00E95914">
      <w:pPr>
        <w:spacing w:after="0"/>
        <w:jc w:val="center"/>
        <w:rPr>
          <w:rFonts w:eastAsia="Microsoft JhengHei" w:cs="Arial"/>
          <w:bCs/>
          <w:sz w:val="36"/>
        </w:rPr>
      </w:pPr>
      <w:r w:rsidRPr="00752F99">
        <w:rPr>
          <w:rFonts w:eastAsia="Microsoft JhengHei" w:cs="Arial"/>
          <w:bCs/>
          <w:sz w:val="36"/>
        </w:rPr>
        <w:t>Παρασκευή</w:t>
      </w:r>
      <w:r w:rsidR="00E95914" w:rsidRPr="00752F99">
        <w:rPr>
          <w:rFonts w:eastAsia="Microsoft JhengHei" w:cs="Arial"/>
          <w:bCs/>
          <w:sz w:val="36"/>
        </w:rPr>
        <w:t> </w:t>
      </w:r>
      <w:r w:rsidRPr="00752F99">
        <w:rPr>
          <w:rFonts w:eastAsia="Microsoft JhengHei" w:cs="Arial"/>
          <w:bCs/>
          <w:sz w:val="36"/>
        </w:rPr>
        <w:t>22 Δεκεμβρίου</w:t>
      </w:r>
      <w:r w:rsidR="00E95914" w:rsidRPr="00752F99">
        <w:rPr>
          <w:rFonts w:eastAsia="Microsoft JhengHei" w:cs="Arial"/>
          <w:bCs/>
          <w:sz w:val="36"/>
        </w:rPr>
        <w:t>  2017</w:t>
      </w:r>
    </w:p>
    <w:p w:rsidR="00E95914" w:rsidRPr="00752F99" w:rsidRDefault="00E95914" w:rsidP="00E95914">
      <w:pPr>
        <w:jc w:val="center"/>
        <w:rPr>
          <w:rFonts w:eastAsia="Microsoft JhengHei" w:cs="Arial"/>
          <w:bCs/>
          <w:sz w:val="36"/>
          <w:szCs w:val="36"/>
        </w:rPr>
      </w:pPr>
      <w:r w:rsidRPr="00752F99">
        <w:rPr>
          <w:rFonts w:eastAsia="Microsoft JhengHei" w:cs="Arial"/>
          <w:b/>
          <w:bCs/>
          <w:sz w:val="32"/>
        </w:rPr>
        <w:t xml:space="preserve"> </w:t>
      </w:r>
      <w:r w:rsidR="00E11BB1" w:rsidRPr="00752F99">
        <w:rPr>
          <w:rFonts w:eastAsia="Microsoft JhengHei" w:cs="Arial"/>
          <w:bCs/>
          <w:sz w:val="36"/>
          <w:szCs w:val="36"/>
        </w:rPr>
        <w:t>Ώρα 20</w:t>
      </w:r>
      <w:r w:rsidRPr="00752F99">
        <w:rPr>
          <w:rFonts w:eastAsia="Microsoft JhengHei" w:cs="Arial"/>
          <w:bCs/>
          <w:sz w:val="36"/>
          <w:szCs w:val="36"/>
        </w:rPr>
        <w:t>:</w:t>
      </w:r>
      <w:r w:rsidR="00E11BB1" w:rsidRPr="00752F99">
        <w:rPr>
          <w:rFonts w:eastAsia="Microsoft JhengHei" w:cs="Arial"/>
          <w:bCs/>
          <w:sz w:val="36"/>
          <w:szCs w:val="36"/>
        </w:rPr>
        <w:t>3</w:t>
      </w:r>
      <w:r w:rsidRPr="00752F99">
        <w:rPr>
          <w:rFonts w:eastAsia="Microsoft JhengHei" w:cs="Arial"/>
          <w:bCs/>
          <w:sz w:val="36"/>
          <w:szCs w:val="36"/>
        </w:rPr>
        <w:t>0</w:t>
      </w:r>
    </w:p>
    <w:p w:rsidR="00E95914" w:rsidRDefault="00204BC8" w:rsidP="00E95914">
      <w:pPr>
        <w:spacing w:after="0"/>
        <w:jc w:val="center"/>
        <w:rPr>
          <w:rFonts w:eastAsia="Microsoft JhengHei" w:cs="Arial"/>
          <w:bCs/>
          <w:sz w:val="32"/>
          <w:szCs w:val="36"/>
        </w:rPr>
      </w:pPr>
      <w:r>
        <w:rPr>
          <w:rFonts w:eastAsia="Microsoft JhengHei" w:cs="Arial"/>
          <w:b/>
          <w:bCs/>
          <w:i/>
          <w:sz w:val="36"/>
        </w:rPr>
        <w:t>Καθολι</w:t>
      </w:r>
      <w:bookmarkStart w:id="0" w:name="_GoBack"/>
      <w:bookmarkEnd w:id="0"/>
      <w:r>
        <w:rPr>
          <w:rFonts w:eastAsia="Microsoft JhengHei" w:cs="Arial"/>
          <w:b/>
          <w:bCs/>
          <w:i/>
          <w:sz w:val="36"/>
        </w:rPr>
        <w:t>κός Ιερός Ναός</w:t>
      </w:r>
      <w:r w:rsidR="00E95914" w:rsidRPr="00752F99">
        <w:rPr>
          <w:rFonts w:eastAsia="Microsoft JhengHei" w:cs="Arial"/>
          <w:b/>
          <w:bCs/>
          <w:i/>
          <w:sz w:val="36"/>
        </w:rPr>
        <w:t> </w:t>
      </w:r>
      <w:r w:rsidR="005D1CAC" w:rsidRPr="00971484">
        <w:rPr>
          <w:rFonts w:eastAsia="Microsoft JhengHei" w:cs="Arial"/>
          <w:b/>
          <w:bCs/>
          <w:i/>
          <w:sz w:val="36"/>
        </w:rPr>
        <w:t>Αγίου Νικολάου</w:t>
      </w:r>
      <w:r w:rsidR="00971484" w:rsidRPr="00971484">
        <w:rPr>
          <w:rFonts w:eastAsia="Microsoft JhengHei" w:cs="Arial"/>
          <w:b/>
          <w:bCs/>
          <w:i/>
          <w:sz w:val="36"/>
        </w:rPr>
        <w:t xml:space="preserve"> Χίου</w:t>
      </w:r>
    </w:p>
    <w:p w:rsidR="00DA0E37" w:rsidRPr="00752F99" w:rsidRDefault="00DA0E37" w:rsidP="00E95914">
      <w:pPr>
        <w:spacing w:after="0"/>
        <w:jc w:val="center"/>
        <w:rPr>
          <w:rFonts w:eastAsia="Microsoft JhengHei" w:cs="Arial"/>
          <w:bCs/>
          <w:sz w:val="32"/>
          <w:szCs w:val="36"/>
        </w:rPr>
      </w:pPr>
    </w:p>
    <w:p w:rsidR="005358C6" w:rsidRPr="00752F99" w:rsidRDefault="00971484" w:rsidP="00971484">
      <w:pPr>
        <w:spacing w:after="0" w:line="360" w:lineRule="auto"/>
        <w:jc w:val="center"/>
        <w:rPr>
          <w:rFonts w:cs="MgOpenCosmetica"/>
          <w:sz w:val="14"/>
          <w:szCs w:val="14"/>
        </w:rPr>
      </w:pPr>
      <w:r w:rsidRPr="00971484">
        <w:rPr>
          <w:rFonts w:cs="Arial"/>
          <w:b/>
          <w:bCs/>
          <w:i/>
          <w:sz w:val="32"/>
        </w:rPr>
        <w:t>Είσοδος Ελεύθερη</w:t>
      </w:r>
      <w:r w:rsidR="005358C6" w:rsidRPr="00752F99">
        <w:rPr>
          <w:rFonts w:cs="MgOpenCosmetica"/>
          <w:sz w:val="14"/>
          <w:szCs w:val="14"/>
        </w:rPr>
        <w:t xml:space="preserve"> </w:t>
      </w:r>
    </w:p>
    <w:p w:rsidR="003A4A35" w:rsidRPr="00752F99" w:rsidRDefault="003A4A35" w:rsidP="00604792">
      <w:pPr>
        <w:rPr>
          <w:rFonts w:cs="Arial"/>
          <w:b/>
          <w:sz w:val="6"/>
          <w:szCs w:val="6"/>
        </w:rPr>
      </w:pPr>
    </w:p>
    <w:sectPr w:rsidR="003A4A35" w:rsidRPr="00752F99" w:rsidSect="009714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54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70" w:rsidRDefault="00722570" w:rsidP="00CD7AD6">
      <w:pPr>
        <w:spacing w:after="0" w:line="240" w:lineRule="auto"/>
      </w:pPr>
      <w:r>
        <w:separator/>
      </w:r>
    </w:p>
  </w:endnote>
  <w:endnote w:type="continuationSeparator" w:id="0">
    <w:p w:rsidR="00722570" w:rsidRDefault="00722570" w:rsidP="00CD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gOpenCosmetica-Bold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gOpenCosmetica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99" w:rsidRDefault="00752F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99" w:rsidRDefault="00752F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99" w:rsidRDefault="00752F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70" w:rsidRDefault="00722570" w:rsidP="00CD7AD6">
      <w:pPr>
        <w:spacing w:after="0" w:line="240" w:lineRule="auto"/>
      </w:pPr>
      <w:r>
        <w:separator/>
      </w:r>
    </w:p>
  </w:footnote>
  <w:footnote w:type="continuationSeparator" w:id="0">
    <w:p w:rsidR="00722570" w:rsidRDefault="00722570" w:rsidP="00CD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99" w:rsidRDefault="00752F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99" w:rsidRDefault="00752F9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99" w:rsidRDefault="00752F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780"/>
    <w:multiLevelType w:val="hybridMultilevel"/>
    <w:tmpl w:val="8BDAB9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5062B9"/>
    <w:multiLevelType w:val="hybridMultilevel"/>
    <w:tmpl w:val="220C708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83E07"/>
    <w:multiLevelType w:val="hybridMultilevel"/>
    <w:tmpl w:val="C72C9F06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33697B"/>
    <w:multiLevelType w:val="hybridMultilevel"/>
    <w:tmpl w:val="98B8466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DD5C92"/>
    <w:multiLevelType w:val="hybridMultilevel"/>
    <w:tmpl w:val="2D6879B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351E46"/>
    <w:multiLevelType w:val="hybridMultilevel"/>
    <w:tmpl w:val="BF9C6AE2"/>
    <w:lvl w:ilvl="0" w:tplc="0C70AA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E52D6"/>
    <w:multiLevelType w:val="hybridMultilevel"/>
    <w:tmpl w:val="39FA75D8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87054D"/>
    <w:multiLevelType w:val="hybridMultilevel"/>
    <w:tmpl w:val="F4F63D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846203"/>
    <w:multiLevelType w:val="hybridMultilevel"/>
    <w:tmpl w:val="942A76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B4B8F"/>
    <w:multiLevelType w:val="hybridMultilevel"/>
    <w:tmpl w:val="D970554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D73F3"/>
    <w:multiLevelType w:val="hybridMultilevel"/>
    <w:tmpl w:val="D9F62D16"/>
    <w:lvl w:ilvl="0" w:tplc="B4409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E81421"/>
    <w:multiLevelType w:val="hybridMultilevel"/>
    <w:tmpl w:val="CAD604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B748B"/>
    <w:multiLevelType w:val="hybridMultilevel"/>
    <w:tmpl w:val="8FB0CF2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330054"/>
    <w:multiLevelType w:val="hybridMultilevel"/>
    <w:tmpl w:val="6A443FEC"/>
    <w:lvl w:ilvl="0" w:tplc="0408001B">
      <w:start w:val="1"/>
      <w:numFmt w:val="low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DD6E69"/>
    <w:multiLevelType w:val="hybridMultilevel"/>
    <w:tmpl w:val="FB56BA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A430A"/>
    <w:multiLevelType w:val="hybridMultilevel"/>
    <w:tmpl w:val="5020528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C50F24"/>
    <w:multiLevelType w:val="hybridMultilevel"/>
    <w:tmpl w:val="C4383C28"/>
    <w:lvl w:ilvl="0" w:tplc="A7260B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15"/>
  </w:num>
  <w:num w:numId="13">
    <w:abstractNumId w:val="8"/>
  </w:num>
  <w:num w:numId="14">
    <w:abstractNumId w:val="13"/>
  </w:num>
  <w:num w:numId="15">
    <w:abstractNumId w:val="1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41"/>
    <w:rsid w:val="00010946"/>
    <w:rsid w:val="00050355"/>
    <w:rsid w:val="00060C0C"/>
    <w:rsid w:val="00061FD3"/>
    <w:rsid w:val="00077ACA"/>
    <w:rsid w:val="000F212F"/>
    <w:rsid w:val="00106678"/>
    <w:rsid w:val="0012366F"/>
    <w:rsid w:val="00126154"/>
    <w:rsid w:val="001A0319"/>
    <w:rsid w:val="00204BC8"/>
    <w:rsid w:val="00240B5C"/>
    <w:rsid w:val="002553A1"/>
    <w:rsid w:val="002B4BCA"/>
    <w:rsid w:val="002B602D"/>
    <w:rsid w:val="002D4BA3"/>
    <w:rsid w:val="00320403"/>
    <w:rsid w:val="003341B3"/>
    <w:rsid w:val="003A4A35"/>
    <w:rsid w:val="003B5B23"/>
    <w:rsid w:val="0042384B"/>
    <w:rsid w:val="00434645"/>
    <w:rsid w:val="00435D4A"/>
    <w:rsid w:val="00456172"/>
    <w:rsid w:val="00466C00"/>
    <w:rsid w:val="004A0A06"/>
    <w:rsid w:val="004D2159"/>
    <w:rsid w:val="004D4AFB"/>
    <w:rsid w:val="00505F6E"/>
    <w:rsid w:val="005358C6"/>
    <w:rsid w:val="005676EA"/>
    <w:rsid w:val="005920DB"/>
    <w:rsid w:val="005920FB"/>
    <w:rsid w:val="005D1CAC"/>
    <w:rsid w:val="005E1A2F"/>
    <w:rsid w:val="005F6705"/>
    <w:rsid w:val="00604792"/>
    <w:rsid w:val="0061081D"/>
    <w:rsid w:val="00632955"/>
    <w:rsid w:val="006524AC"/>
    <w:rsid w:val="00685E2F"/>
    <w:rsid w:val="00692907"/>
    <w:rsid w:val="006A080B"/>
    <w:rsid w:val="00713CE4"/>
    <w:rsid w:val="00714C5C"/>
    <w:rsid w:val="00722570"/>
    <w:rsid w:val="00725FA8"/>
    <w:rsid w:val="007364BD"/>
    <w:rsid w:val="00743B4D"/>
    <w:rsid w:val="00745C6F"/>
    <w:rsid w:val="00752F99"/>
    <w:rsid w:val="00770DF5"/>
    <w:rsid w:val="007775C7"/>
    <w:rsid w:val="007A39A0"/>
    <w:rsid w:val="007B0C1B"/>
    <w:rsid w:val="007B676D"/>
    <w:rsid w:val="007C048B"/>
    <w:rsid w:val="007C0C3E"/>
    <w:rsid w:val="007C736F"/>
    <w:rsid w:val="007E71CD"/>
    <w:rsid w:val="00826AAF"/>
    <w:rsid w:val="00830F11"/>
    <w:rsid w:val="00874365"/>
    <w:rsid w:val="008A7BBF"/>
    <w:rsid w:val="008C7EB9"/>
    <w:rsid w:val="008D3CEA"/>
    <w:rsid w:val="008D6324"/>
    <w:rsid w:val="008F63F5"/>
    <w:rsid w:val="009054C2"/>
    <w:rsid w:val="00907E82"/>
    <w:rsid w:val="0093701C"/>
    <w:rsid w:val="00940A32"/>
    <w:rsid w:val="00964F16"/>
    <w:rsid w:val="00971484"/>
    <w:rsid w:val="00975116"/>
    <w:rsid w:val="00975B93"/>
    <w:rsid w:val="00996E75"/>
    <w:rsid w:val="009A0133"/>
    <w:rsid w:val="009A1074"/>
    <w:rsid w:val="009D060E"/>
    <w:rsid w:val="00A87035"/>
    <w:rsid w:val="00B12C8A"/>
    <w:rsid w:val="00B2620A"/>
    <w:rsid w:val="00B4299B"/>
    <w:rsid w:val="00B43689"/>
    <w:rsid w:val="00BD1233"/>
    <w:rsid w:val="00BE15E9"/>
    <w:rsid w:val="00BE1C3E"/>
    <w:rsid w:val="00C06A5D"/>
    <w:rsid w:val="00C17A07"/>
    <w:rsid w:val="00C467A2"/>
    <w:rsid w:val="00C66A2C"/>
    <w:rsid w:val="00C85D73"/>
    <w:rsid w:val="00CD7AD6"/>
    <w:rsid w:val="00CE0248"/>
    <w:rsid w:val="00CE53DF"/>
    <w:rsid w:val="00D02A1D"/>
    <w:rsid w:val="00D25E1C"/>
    <w:rsid w:val="00D3296B"/>
    <w:rsid w:val="00D51F68"/>
    <w:rsid w:val="00D718D2"/>
    <w:rsid w:val="00DA0E37"/>
    <w:rsid w:val="00DA11C4"/>
    <w:rsid w:val="00DA3B4B"/>
    <w:rsid w:val="00E11BB1"/>
    <w:rsid w:val="00E228AB"/>
    <w:rsid w:val="00E350D2"/>
    <w:rsid w:val="00E55394"/>
    <w:rsid w:val="00E57314"/>
    <w:rsid w:val="00E60E99"/>
    <w:rsid w:val="00E83B1D"/>
    <w:rsid w:val="00E92443"/>
    <w:rsid w:val="00E95914"/>
    <w:rsid w:val="00ED6574"/>
    <w:rsid w:val="00F13DF4"/>
    <w:rsid w:val="00F174CF"/>
    <w:rsid w:val="00F2283C"/>
    <w:rsid w:val="00F348C3"/>
    <w:rsid w:val="00F455EE"/>
    <w:rsid w:val="00F55604"/>
    <w:rsid w:val="00F63241"/>
    <w:rsid w:val="00F73B41"/>
    <w:rsid w:val="00F95871"/>
    <w:rsid w:val="00FE0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604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B41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604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Char"/>
    <w:uiPriority w:val="99"/>
    <w:unhideWhenUsed/>
    <w:rsid w:val="00CD7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D7AD6"/>
  </w:style>
  <w:style w:type="paragraph" w:styleId="a5">
    <w:name w:val="footer"/>
    <w:basedOn w:val="a"/>
    <w:link w:val="Char0"/>
    <w:uiPriority w:val="99"/>
    <w:unhideWhenUsed/>
    <w:rsid w:val="00CD7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D7AD6"/>
  </w:style>
  <w:style w:type="paragraph" w:styleId="a6">
    <w:name w:val="Balloon Text"/>
    <w:basedOn w:val="a"/>
    <w:link w:val="Char1"/>
    <w:uiPriority w:val="99"/>
    <w:semiHidden/>
    <w:unhideWhenUsed/>
    <w:rsid w:val="00CD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D7AD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7511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83B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604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B41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604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Char"/>
    <w:uiPriority w:val="99"/>
    <w:unhideWhenUsed/>
    <w:rsid w:val="00CD7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D7AD6"/>
  </w:style>
  <w:style w:type="paragraph" w:styleId="a5">
    <w:name w:val="footer"/>
    <w:basedOn w:val="a"/>
    <w:link w:val="Char0"/>
    <w:uiPriority w:val="99"/>
    <w:unhideWhenUsed/>
    <w:rsid w:val="00CD7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D7AD6"/>
  </w:style>
  <w:style w:type="paragraph" w:styleId="a6">
    <w:name w:val="Balloon Text"/>
    <w:basedOn w:val="a"/>
    <w:link w:val="Char1"/>
    <w:uiPriority w:val="99"/>
    <w:semiHidden/>
    <w:unhideWhenUsed/>
    <w:rsid w:val="00CD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D7AD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7511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83B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ΕΤΑΡΤΗ, 132 Απριλίου 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59BB0A-D624-40F2-ABE6-95E03D5C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Σύνολο Λαϊκής Μουσικής</vt:lpstr>
    </vt:vector>
  </TitlesOfParts>
  <Company>Hewlett-Packard Company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Σύνολο Λαϊκής Μουσικής</dc:title>
  <dc:creator>Tasos</dc:creator>
  <cp:lastModifiedBy>User3</cp:lastModifiedBy>
  <cp:revision>6</cp:revision>
  <cp:lastPrinted>2017-03-30T10:50:00Z</cp:lastPrinted>
  <dcterms:created xsi:type="dcterms:W3CDTF">2017-12-08T10:27:00Z</dcterms:created>
  <dcterms:modified xsi:type="dcterms:W3CDTF">2017-12-11T07:56:00Z</dcterms:modified>
</cp:coreProperties>
</file>